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9</w:t>
      </w:r>
    </w:p>
    <w:p>
      <w:pPr>
        <w:pStyle w:val="Title"/>
      </w:pPr>
      <w:r>
        <w:rPr>
          <w:spacing w:val="-2"/>
        </w:rPr>
        <w:t>Clasificación</w:t>
      </w:r>
      <w:r>
        <w:rPr>
          <w:spacing w:val="-1"/>
        </w:rPr>
        <w:t> </w:t>
      </w:r>
      <w:r>
        <w:rPr>
          <w:spacing w:val="-2"/>
        </w:rPr>
        <w:t>Programática</w:t>
      </w:r>
    </w:p>
    <w:p>
      <w:pPr>
        <w:spacing w:line="240" w:lineRule="auto" w:before="1"/>
        <w:rPr>
          <w:b/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540001pt;margin-top:5.312735pt;width:557.8pt;height:34.3pt;mso-position-horizontal-relative:page;mso-position-vertical-relative:paragraph;z-index:-15728640;mso-wrap-distance-left:0;mso-wrap-distance-right:0" type="#_x0000_t202" id="docshape1" filled="true" fillcolor="#5a2034" stroked="false">
            <v:textbox inset="0,0,0,0">
              <w:txbxContent>
                <w:p>
                  <w:pPr>
                    <w:spacing w:line="240" w:lineRule="auto" w:before="5"/>
                    <w:rPr>
                      <w:b/>
                      <w:color w:val="000000"/>
                      <w:sz w:val="16"/>
                    </w:rPr>
                  </w:pPr>
                </w:p>
                <w:p>
                  <w:pPr>
                    <w:tabs>
                      <w:tab w:pos="10365" w:val="left" w:leader="none"/>
                    </w:tabs>
                    <w:spacing w:before="1"/>
                    <w:ind w:left="362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2"/>
                      <w:sz w:val="18"/>
                    </w:rPr>
                    <w:t>Programas</w:t>
                  </w:r>
                  <w:r>
                    <w:rPr>
                      <w:b/>
                      <w:color w:val="FFFFFF"/>
                      <w:sz w:val="18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Monto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2240" w:h="15840"/>
          <w:pgMar w:top="1120" w:bottom="280" w:left="560" w:right="3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pStyle w:val="BodyText"/>
        <w:spacing w:before="109"/>
        <w:ind w:left="473"/>
      </w:pPr>
      <w:r>
        <w:rPr>
          <w:spacing w:val="-2"/>
        </w:rPr>
        <w:t>Programas</w:t>
      </w:r>
    </w:p>
    <w:p>
      <w:pPr>
        <w:pStyle w:val="BodyText"/>
        <w:spacing w:before="70"/>
        <w:ind w:left="473"/>
      </w:pPr>
      <w:r>
        <w:rPr>
          <w:b w:val="0"/>
        </w:rPr>
        <w:br w:type="column"/>
      </w:r>
      <w:r>
        <w:rPr>
          <w:spacing w:val="-2"/>
        </w:rPr>
        <w:t>Total</w:t>
      </w:r>
    </w:p>
    <w:p>
      <w:pPr>
        <w:pStyle w:val="BodyText"/>
        <w:spacing w:line="321" w:lineRule="auto" w:before="68"/>
        <w:ind w:left="562" w:hanging="89"/>
      </w:pPr>
      <w:r>
        <w:rPr>
          <w:b w:val="0"/>
        </w:rPr>
        <w:br w:type="column"/>
      </w:r>
      <w:r>
        <w:rPr>
          <w:spacing w:val="-2"/>
        </w:rPr>
        <w:t>$70,004,102,181 58,203,828,425</w:t>
      </w:r>
    </w:p>
    <w:p>
      <w:pPr>
        <w:spacing w:after="0" w:line="321" w:lineRule="auto"/>
        <w:sectPr>
          <w:type w:val="continuous"/>
          <w:pgSz w:w="12240" w:h="15840"/>
          <w:pgMar w:top="1120" w:bottom="280" w:left="560" w:right="300"/>
          <w:cols w:num="3" w:equalWidth="0">
            <w:col w:w="1348" w:space="2767"/>
            <w:col w:w="895" w:space="4335"/>
            <w:col w:w="2035"/>
          </w:cols>
        </w:sectPr>
      </w:pPr>
    </w:p>
    <w:tbl>
      <w:tblPr>
        <w:tblW w:w="0" w:type="auto"/>
        <w:jc w:val="left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3"/>
        <w:gridCol w:w="1947"/>
        <w:gridCol w:w="1374"/>
      </w:tblGrid>
      <w:tr>
        <w:trPr>
          <w:trHeight w:val="224" w:hRule="atLeast"/>
        </w:trPr>
        <w:tc>
          <w:tcPr>
            <w:tcW w:w="7323" w:type="dxa"/>
          </w:tcPr>
          <w:p>
            <w:pPr>
              <w:pStyle w:val="TableParagraph"/>
              <w:spacing w:line="181" w:lineRule="exact" w:before="0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Subsidios: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Privado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Federativas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698,370,383</w:t>
            </w:r>
          </w:p>
        </w:tc>
      </w:tr>
      <w:tr>
        <w:trPr>
          <w:trHeight w:val="271" w:hRule="atLeast"/>
        </w:trPr>
        <w:tc>
          <w:tcPr>
            <w:tcW w:w="7323" w:type="dxa"/>
          </w:tcPr>
          <w:p>
            <w:pPr>
              <w:pStyle w:val="TableParagraph"/>
              <w:spacing w:before="37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Sujetos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Operación</w:t>
            </w:r>
          </w:p>
        </w:tc>
        <w:tc>
          <w:tcPr>
            <w:tcW w:w="1947" w:type="dxa"/>
          </w:tcPr>
          <w:p>
            <w:pPr>
              <w:pStyle w:val="TableParagraph"/>
              <w:spacing w:before="37"/>
              <w:ind w:right="232"/>
              <w:rPr>
                <w:sz w:val="16"/>
              </w:rPr>
            </w:pPr>
            <w:r>
              <w:rPr>
                <w:w w:val="99"/>
                <w:sz w:val="16"/>
              </w:rPr>
              <w:t>S</w:t>
            </w:r>
          </w:p>
        </w:tc>
        <w:tc>
          <w:tcPr>
            <w:tcW w:w="1374" w:type="dxa"/>
          </w:tcPr>
          <w:p>
            <w:pPr>
              <w:pStyle w:val="TableParagraph"/>
              <w:spacing w:before="46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679,221,762</w:t>
            </w:r>
          </w:p>
        </w:tc>
      </w:tr>
      <w:tr>
        <w:trPr>
          <w:trHeight w:val="261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Subsidios</w:t>
            </w:r>
          </w:p>
        </w:tc>
        <w:tc>
          <w:tcPr>
            <w:tcW w:w="1947" w:type="dxa"/>
          </w:tcPr>
          <w:p>
            <w:pPr>
              <w:pStyle w:val="TableParagraph"/>
              <w:ind w:right="228"/>
              <w:rPr>
                <w:sz w:val="16"/>
              </w:rPr>
            </w:pPr>
            <w:r>
              <w:rPr>
                <w:w w:val="99"/>
                <w:sz w:val="16"/>
              </w:rPr>
              <w:t>U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  <w:tr>
        <w:trPr>
          <w:trHeight w:val="257" w:hRule="atLeast"/>
        </w:trPr>
        <w:tc>
          <w:tcPr>
            <w:tcW w:w="7323" w:type="dxa"/>
          </w:tcPr>
          <w:p>
            <w:pPr>
              <w:pStyle w:val="TableParagraph"/>
              <w:spacing w:before="30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Desempeño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Funciones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49,137,000,226</w:t>
            </w:r>
          </w:p>
        </w:tc>
      </w:tr>
      <w:tr>
        <w:trPr>
          <w:trHeight w:val="271" w:hRule="atLeast"/>
        </w:trPr>
        <w:tc>
          <w:tcPr>
            <w:tcW w:w="7323" w:type="dxa"/>
          </w:tcPr>
          <w:p>
            <w:pPr>
              <w:pStyle w:val="TableParagraph"/>
              <w:spacing w:before="38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Prestación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32"/>
              <w:rPr>
                <w:sz w:val="16"/>
              </w:rPr>
            </w:pPr>
            <w:r>
              <w:rPr>
                <w:w w:val="99"/>
                <w:sz w:val="16"/>
              </w:rPr>
              <w:t>E</w:t>
            </w:r>
          </w:p>
        </w:tc>
        <w:tc>
          <w:tcPr>
            <w:tcW w:w="137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43,784,003,125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Provisión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1947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w w:val="99"/>
                <w:sz w:val="16"/>
              </w:rPr>
              <w:t>B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públicas</w:t>
            </w:r>
          </w:p>
        </w:tc>
        <w:tc>
          <w:tcPr>
            <w:tcW w:w="1947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2,298,993,291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5"/>
              <w:jc w:val="left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fomento</w:t>
            </w:r>
          </w:p>
        </w:tc>
        <w:tc>
          <w:tcPr>
            <w:tcW w:w="1947" w:type="dxa"/>
          </w:tcPr>
          <w:p>
            <w:pPr>
              <w:pStyle w:val="TableParagraph"/>
              <w:ind w:right="236"/>
              <w:rPr>
                <w:sz w:val="16"/>
              </w:rPr>
            </w:pPr>
            <w:r>
              <w:rPr>
                <w:w w:val="99"/>
                <w:sz w:val="16"/>
              </w:rPr>
              <w:t>F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1,133,701,661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5"/>
              <w:jc w:val="lef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supervisión</w:t>
            </w:r>
          </w:p>
        </w:tc>
        <w:tc>
          <w:tcPr>
            <w:tcW w:w="1947" w:type="dxa"/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w w:val="99"/>
                <w:sz w:val="16"/>
              </w:rPr>
              <w:t>G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131,659,721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5"/>
              <w:jc w:val="left"/>
              <w:rPr>
                <w:sz w:val="16"/>
              </w:rPr>
            </w:pPr>
            <w:r>
              <w:rPr>
                <w:sz w:val="16"/>
              </w:rPr>
              <w:t>Funciones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Fuerzas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Armadas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(Únicamente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Federal)</w:t>
            </w:r>
          </w:p>
        </w:tc>
        <w:tc>
          <w:tcPr>
            <w:tcW w:w="1947" w:type="dxa"/>
          </w:tcPr>
          <w:p>
            <w:pPr>
              <w:pStyle w:val="TableParagraph"/>
              <w:spacing w:before="37"/>
              <w:ind w:right="233"/>
              <w:rPr>
                <w:sz w:val="16"/>
              </w:rPr>
            </w:pPr>
            <w:r>
              <w:rPr>
                <w:w w:val="99"/>
                <w:sz w:val="16"/>
              </w:rPr>
              <w:t>A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947" w:type="dxa"/>
          </w:tcPr>
          <w:p>
            <w:pPr>
              <w:pStyle w:val="TableParagraph"/>
              <w:ind w:right="228"/>
              <w:rPr>
                <w:sz w:val="16"/>
              </w:rPr>
            </w:pPr>
            <w:r>
              <w:rPr>
                <w:w w:val="99"/>
                <w:sz w:val="16"/>
              </w:rPr>
              <w:t>R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550,122,022</w:t>
            </w:r>
          </w:p>
        </w:tc>
      </w:tr>
      <w:tr>
        <w:trPr>
          <w:trHeight w:val="261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1947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1,238,520,406</w:t>
            </w:r>
          </w:p>
        </w:tc>
      </w:tr>
      <w:tr>
        <w:trPr>
          <w:trHeight w:val="257" w:hRule="atLeast"/>
        </w:trPr>
        <w:tc>
          <w:tcPr>
            <w:tcW w:w="7323" w:type="dxa"/>
          </w:tcPr>
          <w:p>
            <w:pPr>
              <w:pStyle w:val="TableParagraph"/>
              <w:spacing w:before="30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Apoyo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921,429,945</w:t>
            </w:r>
          </w:p>
        </w:tc>
      </w:tr>
      <w:tr>
        <w:trPr>
          <w:trHeight w:val="271" w:hRule="atLeast"/>
        </w:trPr>
        <w:tc>
          <w:tcPr>
            <w:tcW w:w="7323" w:type="dxa"/>
          </w:tcPr>
          <w:p>
            <w:pPr>
              <w:pStyle w:val="TableParagraph"/>
              <w:spacing w:before="38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eficiencia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20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37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651,831,394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1947" w:type="dxa"/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w w:val="99"/>
                <w:sz w:val="16"/>
              </w:rPr>
              <w:t>O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269,598,551</w:t>
            </w:r>
          </w:p>
        </w:tc>
      </w:tr>
      <w:tr>
        <w:trPr>
          <w:trHeight w:val="261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Operaciones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ajenas</w:t>
            </w:r>
          </w:p>
        </w:tc>
        <w:tc>
          <w:tcPr>
            <w:tcW w:w="1947" w:type="dxa"/>
          </w:tcPr>
          <w:p>
            <w:pPr>
              <w:pStyle w:val="TableParagraph"/>
              <w:ind w:right="211"/>
              <w:rPr>
                <w:sz w:val="16"/>
              </w:rPr>
            </w:pPr>
            <w:r>
              <w:rPr>
                <w:w w:val="99"/>
                <w:sz w:val="16"/>
              </w:rPr>
              <w:t>W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7323" w:type="dxa"/>
          </w:tcPr>
          <w:p>
            <w:pPr>
              <w:pStyle w:val="TableParagraph"/>
              <w:spacing w:before="30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Compromisos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161,844,729</w:t>
            </w:r>
          </w:p>
        </w:tc>
      </w:tr>
      <w:tr>
        <w:trPr>
          <w:trHeight w:val="272" w:hRule="atLeast"/>
        </w:trPr>
        <w:tc>
          <w:tcPr>
            <w:tcW w:w="7323" w:type="dxa"/>
          </w:tcPr>
          <w:p>
            <w:pPr>
              <w:pStyle w:val="TableParagraph"/>
              <w:spacing w:before="38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Obligaciones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resolución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jurisdiccional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43"/>
              <w:rPr>
                <w:sz w:val="16"/>
              </w:rPr>
            </w:pPr>
            <w:r>
              <w:rPr>
                <w:w w:val="99"/>
                <w:sz w:val="16"/>
              </w:rPr>
              <w:t>L</w:t>
            </w:r>
          </w:p>
        </w:tc>
        <w:tc>
          <w:tcPr>
            <w:tcW w:w="1374" w:type="dxa"/>
          </w:tcPr>
          <w:p>
            <w:pPr>
              <w:pStyle w:val="TableParagraph"/>
              <w:spacing w:before="4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100,000,000</w:t>
            </w:r>
          </w:p>
        </w:tc>
      </w:tr>
      <w:tr>
        <w:trPr>
          <w:trHeight w:val="261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Desastres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947" w:type="dxa"/>
          </w:tcPr>
          <w:p>
            <w:pPr>
              <w:pStyle w:val="TableParagraph"/>
              <w:ind w:right="228"/>
              <w:rPr>
                <w:sz w:val="16"/>
              </w:rPr>
            </w:pPr>
            <w:r>
              <w:rPr>
                <w:w w:val="99"/>
                <w:sz w:val="16"/>
              </w:rPr>
              <w:t>N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61,844,729</w:t>
            </w:r>
          </w:p>
        </w:tc>
      </w:tr>
      <w:tr>
        <w:trPr>
          <w:trHeight w:val="256" w:hRule="atLeast"/>
        </w:trPr>
        <w:tc>
          <w:tcPr>
            <w:tcW w:w="7323" w:type="dxa"/>
          </w:tcPr>
          <w:p>
            <w:pPr>
              <w:pStyle w:val="TableParagraph"/>
              <w:spacing w:before="29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Obligaciones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5,251,288,069</w:t>
            </w:r>
          </w:p>
        </w:tc>
      </w:tr>
      <w:tr>
        <w:trPr>
          <w:trHeight w:val="272" w:hRule="atLeast"/>
        </w:trPr>
        <w:tc>
          <w:tcPr>
            <w:tcW w:w="7323" w:type="dxa"/>
          </w:tcPr>
          <w:p>
            <w:pPr>
              <w:pStyle w:val="TableParagraph"/>
              <w:spacing w:before="38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Pensiones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46"/>
              <w:rPr>
                <w:sz w:val="16"/>
              </w:rPr>
            </w:pPr>
            <w:r>
              <w:rPr>
                <w:w w:val="99"/>
                <w:sz w:val="16"/>
              </w:rPr>
              <w:t>J</w:t>
            </w:r>
          </w:p>
        </w:tc>
        <w:tc>
          <w:tcPr>
            <w:tcW w:w="1374" w:type="dxa"/>
          </w:tcPr>
          <w:p>
            <w:pPr>
              <w:pStyle w:val="TableParagraph"/>
              <w:spacing w:before="4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5,251,288,069</w:t>
            </w:r>
          </w:p>
        </w:tc>
      </w:tr>
      <w:tr>
        <w:trPr>
          <w:trHeight w:val="269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947" w:type="dxa"/>
          </w:tcPr>
          <w:p>
            <w:pPr>
              <w:pStyle w:val="TableParagraph"/>
              <w:ind w:right="237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estabilización</w:t>
            </w:r>
          </w:p>
        </w:tc>
        <w:tc>
          <w:tcPr>
            <w:tcW w:w="1947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w w:val="99"/>
                <w:sz w:val="16"/>
              </w:rPr>
              <w:t>Y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7323" w:type="dxa"/>
          </w:tcPr>
          <w:p>
            <w:pPr>
              <w:pStyle w:val="TableParagraph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inversión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pensiones</w:t>
            </w:r>
          </w:p>
        </w:tc>
        <w:tc>
          <w:tcPr>
            <w:tcW w:w="1947" w:type="dxa"/>
          </w:tcPr>
          <w:p>
            <w:pPr>
              <w:pStyle w:val="TableParagraph"/>
              <w:ind w:right="237"/>
              <w:rPr>
                <w:sz w:val="16"/>
              </w:rPr>
            </w:pPr>
            <w:r>
              <w:rPr>
                <w:w w:val="99"/>
                <w:sz w:val="16"/>
              </w:rPr>
              <w:t>Z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7323" w:type="dxa"/>
          </w:tcPr>
          <w:p>
            <w:pPr>
              <w:pStyle w:val="TableParagraph"/>
              <w:spacing w:before="29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Gasto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Federalizado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(Gobierno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Federal)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2,033,895,073</w:t>
            </w:r>
          </w:p>
        </w:tc>
      </w:tr>
      <w:tr>
        <w:trPr>
          <w:trHeight w:val="256" w:hRule="atLeast"/>
        </w:trPr>
        <w:tc>
          <w:tcPr>
            <w:tcW w:w="7323" w:type="dxa"/>
          </w:tcPr>
          <w:p>
            <w:pPr>
              <w:pStyle w:val="TableParagraph"/>
              <w:spacing w:before="38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Federalizado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63"/>
              <w:rPr>
                <w:sz w:val="16"/>
              </w:rPr>
            </w:pPr>
            <w:r>
              <w:rPr>
                <w:w w:val="99"/>
                <w:sz w:val="16"/>
              </w:rPr>
              <w:t>I</w:t>
            </w:r>
          </w:p>
        </w:tc>
        <w:tc>
          <w:tcPr>
            <w:tcW w:w="1374" w:type="dxa"/>
          </w:tcPr>
          <w:p>
            <w:pPr>
              <w:pStyle w:val="TableParagraph"/>
              <w:spacing w:before="4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2,033,895,073</w:t>
            </w:r>
          </w:p>
        </w:tc>
      </w:tr>
      <w:tr>
        <w:trPr>
          <w:trHeight w:val="228" w:hRule="atLeast"/>
        </w:trPr>
        <w:tc>
          <w:tcPr>
            <w:tcW w:w="7323" w:type="dxa"/>
          </w:tcPr>
          <w:p>
            <w:pPr>
              <w:pStyle w:val="TableParagraph"/>
              <w:spacing w:before="2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federativas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1947" w:type="dxa"/>
          </w:tcPr>
          <w:p>
            <w:pPr>
              <w:pStyle w:val="TableParagraph"/>
              <w:spacing w:before="22"/>
              <w:ind w:right="22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C</w:t>
            </w:r>
          </w:p>
        </w:tc>
        <w:tc>
          <w:tcPr>
            <w:tcW w:w="1374" w:type="dxa"/>
          </w:tcPr>
          <w:p>
            <w:pPr>
              <w:pStyle w:val="TableParagraph"/>
              <w:spacing w:before="2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11,109,255,772</w:t>
            </w:r>
          </w:p>
        </w:tc>
      </w:tr>
      <w:tr>
        <w:trPr>
          <w:trHeight w:val="225" w:hRule="atLeast"/>
        </w:trPr>
        <w:tc>
          <w:tcPr>
            <w:tcW w:w="7323" w:type="dxa"/>
          </w:tcPr>
          <w:p>
            <w:pPr>
              <w:pStyle w:val="TableParagraph"/>
              <w:spacing w:before="1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Costo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financiero,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apoyos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deudores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ahorradores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banca</w:t>
            </w:r>
          </w:p>
        </w:tc>
        <w:tc>
          <w:tcPr>
            <w:tcW w:w="1947" w:type="dxa"/>
          </w:tcPr>
          <w:p>
            <w:pPr>
              <w:pStyle w:val="TableParagraph"/>
              <w:spacing w:before="19"/>
              <w:ind w:right="22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D</w:t>
            </w:r>
          </w:p>
        </w:tc>
        <w:tc>
          <w:tcPr>
            <w:tcW w:w="1374" w:type="dxa"/>
          </w:tcPr>
          <w:p>
            <w:pPr>
              <w:pStyle w:val="TableParagraph"/>
              <w:spacing w:before="1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691,017,984</w:t>
            </w:r>
          </w:p>
        </w:tc>
      </w:tr>
      <w:tr>
        <w:trPr>
          <w:trHeight w:val="202" w:hRule="atLeast"/>
        </w:trPr>
        <w:tc>
          <w:tcPr>
            <w:tcW w:w="7323" w:type="dxa"/>
          </w:tcPr>
          <w:p>
            <w:pPr>
              <w:pStyle w:val="TableParagraph"/>
              <w:spacing w:line="164" w:lineRule="exact" w:before="18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Adeudos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ejercicios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fiscales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947" w:type="dxa"/>
          </w:tcPr>
          <w:p>
            <w:pPr>
              <w:pStyle w:val="TableParagraph"/>
              <w:spacing w:line="164" w:lineRule="exact" w:before="18"/>
              <w:ind w:right="22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H</w:t>
            </w:r>
          </w:p>
        </w:tc>
        <w:tc>
          <w:tcPr>
            <w:tcW w:w="1374" w:type="dxa"/>
          </w:tcPr>
          <w:p>
            <w:pPr>
              <w:pStyle w:val="TableParagraph"/>
              <w:spacing w:line="166" w:lineRule="exact" w:before="16"/>
              <w:ind w:right="4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2025-01-23T18:48:39Z</dcterms:created>
  <dcterms:modified xsi:type="dcterms:W3CDTF">2025-01-23T18:48:39Z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